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514" w:rsidRPr="009D1514" w:rsidRDefault="00293514" w:rsidP="0029351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Задание </w:t>
      </w:r>
      <w:r w:rsidRPr="009D1514">
        <w:rPr>
          <w:rFonts w:ascii="Times New Roman" w:hAnsi="Times New Roman" w:cs="Times New Roman"/>
          <w:b/>
          <w:sz w:val="32"/>
        </w:rPr>
        <w:t>по теме «</w:t>
      </w:r>
      <w:r>
        <w:rPr>
          <w:rFonts w:ascii="Times New Roman" w:hAnsi="Times New Roman" w:cs="Times New Roman"/>
          <w:b/>
          <w:sz w:val="32"/>
        </w:rPr>
        <w:t>Тригонометрические функции и уравнения» (подготовка к экзамену</w:t>
      </w:r>
      <w:r w:rsidRPr="009D1514">
        <w:rPr>
          <w:rFonts w:ascii="Times New Roman" w:hAnsi="Times New Roman" w:cs="Times New Roman"/>
          <w:b/>
          <w:sz w:val="32"/>
        </w:rPr>
        <w:t>)</w:t>
      </w:r>
    </w:p>
    <w:p w:rsidR="00293514" w:rsidRPr="00293514" w:rsidRDefault="00293514" w:rsidP="002935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93514">
        <w:rPr>
          <w:rFonts w:ascii="Times New Roman" w:hAnsi="Times New Roman" w:cs="Times New Roman"/>
          <w:b/>
          <w:sz w:val="24"/>
          <w:szCs w:val="28"/>
          <w:highlight w:val="yellow"/>
          <w:u w:val="single"/>
        </w:rPr>
        <w:t>Изучить теорию Главы 6 «Основы тригонометрии</w:t>
      </w:r>
      <w:r w:rsidRPr="00293514">
        <w:rPr>
          <w:rFonts w:ascii="Times New Roman" w:hAnsi="Times New Roman" w:cs="Times New Roman"/>
          <w:b/>
          <w:sz w:val="24"/>
          <w:szCs w:val="28"/>
          <w:highlight w:val="yellow"/>
          <w:u w:val="single"/>
        </w:rPr>
        <w:t>» по следующему плану</w:t>
      </w:r>
      <w:r w:rsidRPr="0029351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93514">
        <w:rPr>
          <w:rFonts w:ascii="Times New Roman" w:hAnsi="Times New Roman" w:cs="Times New Roman"/>
          <w:sz w:val="28"/>
          <w:szCs w:val="28"/>
        </w:rPr>
        <w:t>(выписать в тетрадь основные определения и формулы, ответы с фото прикреплять на платформе Академия-Медиа)</w:t>
      </w:r>
      <w:r w:rsidRPr="00293514">
        <w:rPr>
          <w:rFonts w:ascii="Times New Roman" w:hAnsi="Times New Roman" w:cs="Times New Roman"/>
          <w:b/>
          <w:sz w:val="28"/>
          <w:szCs w:val="28"/>
        </w:rPr>
        <w:t>:</w:t>
      </w:r>
    </w:p>
    <w:p w:rsidR="00293514" w:rsidRDefault="00293514" w:rsidP="002935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Занятие 4</w:t>
      </w:r>
      <w:r w:rsidRPr="002935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Тригонометрические функции.</w:t>
      </w:r>
    </w:p>
    <w:p w:rsidR="00293514" w:rsidRDefault="00293514" w:rsidP="002935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Занятие 5</w:t>
      </w:r>
      <w:r w:rsidRPr="0029351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514">
        <w:rPr>
          <w:rFonts w:ascii="Times New Roman" w:hAnsi="Times New Roman" w:cs="Times New Roman"/>
          <w:sz w:val="28"/>
          <w:szCs w:val="28"/>
        </w:rPr>
        <w:t>Тригонометрические уравнения</w:t>
      </w:r>
    </w:p>
    <w:p w:rsidR="00293514" w:rsidRPr="00293514" w:rsidRDefault="00293514" w:rsidP="002935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293514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Мордкович А.Г. "Алгебра и начала анализа"(задачник, часть 2),10-11 класс,</w:t>
      </w:r>
      <w:r w:rsidRPr="00293514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</w:t>
      </w:r>
      <w:r w:rsidRPr="00293514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номер- </w:t>
      </w:r>
      <w:r w:rsidRPr="00293514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351, 355 (а, б), </w:t>
      </w:r>
    </w:p>
    <w:p w:rsidR="00293514" w:rsidRPr="00293514" w:rsidRDefault="00293514" w:rsidP="00293514">
      <w:pPr>
        <w:pStyle w:val="a3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 w:rsidRPr="00293514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116 (а, б), 117 (а, б)</w:t>
      </w:r>
    </w:p>
    <w:p w:rsidR="00E06D85" w:rsidRDefault="00E06D85"/>
    <w:sectPr w:rsidR="00E0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F420B"/>
    <w:multiLevelType w:val="hybridMultilevel"/>
    <w:tmpl w:val="70641C54"/>
    <w:lvl w:ilvl="0" w:tplc="E72291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27"/>
    <w:rsid w:val="00072227"/>
    <w:rsid w:val="00293514"/>
    <w:rsid w:val="00E0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E091"/>
  <w15:chartTrackingRefBased/>
  <w15:docId w15:val="{0E322917-F240-4FD7-8BAA-6BFCFD9F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2</cp:revision>
  <dcterms:created xsi:type="dcterms:W3CDTF">2020-04-30T10:43:00Z</dcterms:created>
  <dcterms:modified xsi:type="dcterms:W3CDTF">2020-04-30T10:50:00Z</dcterms:modified>
</cp:coreProperties>
</file>